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C1" w:rsidRDefault="007654C1" w:rsidP="007654C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 既有中高层建筑抗震评估与加固技术 </w:t>
      </w:r>
    </w:p>
    <w:p w:rsidR="007654C1" w:rsidRDefault="007654C1" w:rsidP="007654C1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 近断层作用下减隔震结构抗震设计技术 </w:t>
      </w:r>
    </w:p>
    <w:p w:rsidR="007654C1" w:rsidRDefault="007654C1" w:rsidP="007654C1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 基</w:t>
      </w:r>
      <w:proofErr w:type="gramStart"/>
      <w:r>
        <w:rPr>
          <w:rFonts w:hint="eastAsia"/>
          <w:sz w:val="36"/>
          <w:szCs w:val="36"/>
        </w:rPr>
        <w:t>于</w:t>
      </w:r>
      <w:proofErr w:type="gramEnd"/>
      <w:r>
        <w:rPr>
          <w:rFonts w:hint="eastAsia"/>
          <w:sz w:val="36"/>
          <w:szCs w:val="36"/>
        </w:rPr>
        <w:t>韧性的减隔震结构抗震评估技术 </w:t>
      </w:r>
    </w:p>
    <w:p w:rsidR="007654C1" w:rsidRDefault="007654C1" w:rsidP="007654C1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4 面向功能可</w:t>
      </w:r>
      <w:proofErr w:type="gramStart"/>
      <w:r>
        <w:rPr>
          <w:rFonts w:hint="eastAsia"/>
          <w:sz w:val="36"/>
          <w:szCs w:val="36"/>
        </w:rPr>
        <w:t>恢复</w:t>
      </w:r>
      <w:proofErr w:type="gramEnd"/>
      <w:r>
        <w:rPr>
          <w:rFonts w:hint="eastAsia"/>
          <w:sz w:val="36"/>
          <w:szCs w:val="36"/>
        </w:rPr>
        <w:t>的非结构构件抗震设计与评估技术 </w:t>
      </w:r>
    </w:p>
    <w:p w:rsidR="007654C1" w:rsidRDefault="007654C1" w:rsidP="007654C1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5 超大地震下的高层建筑倒塌试验和模拟技术 </w:t>
      </w:r>
    </w:p>
    <w:p w:rsidR="007654C1" w:rsidRDefault="007654C1" w:rsidP="007654C1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 近断层地震下结构和非结构抗震混合试验技术</w:t>
      </w:r>
    </w:p>
    <w:p w:rsidR="00CB4C83" w:rsidRPr="007654C1" w:rsidRDefault="00CB4C83">
      <w:bookmarkStart w:id="0" w:name="_GoBack"/>
      <w:bookmarkEnd w:id="0"/>
    </w:p>
    <w:sectPr w:rsidR="00CB4C83" w:rsidRPr="00765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C1"/>
    <w:rsid w:val="007654C1"/>
    <w:rsid w:val="00C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8A553-CA1B-4185-866E-7170B75F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C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2019-03-02T07:02:00Z</dcterms:created>
  <dcterms:modified xsi:type="dcterms:W3CDTF">2019-03-02T07:02:00Z</dcterms:modified>
</cp:coreProperties>
</file>